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5581" w:rsidRPr="00B56802" w:rsidRDefault="008C1FCE">
      <w:pPr>
        <w:jc w:val="center"/>
        <w:rPr>
          <w:rFonts w:ascii="標楷體" w:eastAsia="標楷體" w:hAnsi="標楷體" w:cs="Gungsuh"/>
          <w:b/>
          <w:sz w:val="36"/>
          <w:szCs w:val="36"/>
        </w:rPr>
      </w:pPr>
      <w:r w:rsidRPr="00B56802">
        <w:rPr>
          <w:rFonts w:ascii="標楷體" w:eastAsia="標楷體" w:hAnsi="標楷體" w:cs="Gungsuh"/>
          <w:b/>
          <w:sz w:val="36"/>
          <w:szCs w:val="36"/>
        </w:rPr>
        <w:t>慈濟大學實驗室感染性生物材料持有、保存與異動記錄表</w:t>
      </w:r>
    </w:p>
    <w:p w:rsidR="00570C62" w:rsidRDefault="00570C62">
      <w:pPr>
        <w:jc w:val="center"/>
        <w:rPr>
          <w:rFonts w:ascii="標楷體" w:eastAsia="標楷體" w:hAnsi="標楷體" w:cs="Gungsuh"/>
          <w:b/>
        </w:rPr>
      </w:pPr>
    </w:p>
    <w:p w:rsidR="00570C62" w:rsidRPr="00B56802" w:rsidRDefault="00570C62">
      <w:pPr>
        <w:jc w:val="center"/>
        <w:rPr>
          <w:rFonts w:ascii="標楷體" w:eastAsia="標楷體" w:hAnsi="標楷體" w:cs="Times New Roman"/>
          <w:b/>
        </w:rPr>
      </w:pPr>
    </w:p>
    <w:p w:rsidR="002D5581" w:rsidRPr="008C1FCE" w:rsidRDefault="002D5581">
      <w:pPr>
        <w:jc w:val="center"/>
        <w:rPr>
          <w:rFonts w:ascii="標楷體" w:eastAsia="標楷體" w:hAnsi="標楷體"/>
        </w:rPr>
      </w:pPr>
    </w:p>
    <w:tbl>
      <w:tblPr>
        <w:tblStyle w:val="a5"/>
        <w:tblW w:w="10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7"/>
        <w:gridCol w:w="1841"/>
        <w:gridCol w:w="1571"/>
        <w:gridCol w:w="1408"/>
        <w:gridCol w:w="992"/>
        <w:gridCol w:w="1985"/>
        <w:gridCol w:w="1134"/>
      </w:tblGrid>
      <w:tr w:rsidR="002D5581" w:rsidRPr="008C1FCE">
        <w:tc>
          <w:tcPr>
            <w:tcW w:w="1667" w:type="dxa"/>
            <w:tcBorders>
              <w:right w:val="single" w:sz="4" w:space="0" w:color="000000"/>
            </w:tcBorders>
          </w:tcPr>
          <w:p w:rsidR="002D5581" w:rsidRPr="008C1FCE" w:rsidRDefault="008C1FCE">
            <w:pPr>
              <w:spacing w:before="60" w:after="60"/>
              <w:contextualSpacing w:val="0"/>
              <w:jc w:val="center"/>
              <w:rPr>
                <w:rFonts w:ascii="標楷體" w:eastAsia="標楷體" w:hAnsi="標楷體"/>
              </w:rPr>
            </w:pPr>
            <w:r w:rsidRPr="008C1FCE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2D5581" w:rsidRPr="008C1FCE" w:rsidRDefault="002D5581">
            <w:pPr>
              <w:spacing w:before="60" w:after="60"/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right w:val="single" w:sz="4" w:space="0" w:color="000000"/>
            </w:tcBorders>
          </w:tcPr>
          <w:p w:rsidR="002D5581" w:rsidRPr="008C1FCE" w:rsidRDefault="008C1FCE">
            <w:pPr>
              <w:spacing w:before="60" w:after="60"/>
              <w:contextualSpacing w:val="0"/>
              <w:rPr>
                <w:rFonts w:ascii="標楷體" w:eastAsia="標楷體" w:hAnsi="標楷體" w:cs="標楷體"/>
              </w:rPr>
            </w:pPr>
            <w:r w:rsidRPr="008C1FCE">
              <w:rPr>
                <w:rFonts w:ascii="標楷體" w:eastAsia="標楷體" w:hAnsi="標楷體" w:cs="標楷體"/>
              </w:rPr>
              <w:t>實驗室位置</w:t>
            </w:r>
          </w:p>
        </w:tc>
        <w:tc>
          <w:tcPr>
            <w:tcW w:w="24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D5581" w:rsidRPr="008C1FCE" w:rsidRDefault="002D5581">
            <w:pPr>
              <w:spacing w:before="60" w:after="60"/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2D5581" w:rsidRPr="008C1FCE" w:rsidRDefault="008C1FCE">
            <w:pPr>
              <w:spacing w:before="60" w:after="60"/>
              <w:contextualSpacing w:val="0"/>
              <w:jc w:val="center"/>
              <w:rPr>
                <w:rFonts w:ascii="標楷體" w:eastAsia="標楷體" w:hAnsi="標楷體"/>
              </w:rPr>
            </w:pPr>
            <w:r w:rsidRPr="008C1FCE">
              <w:rPr>
                <w:rFonts w:ascii="標楷體" w:eastAsia="標楷體" w:hAnsi="標楷體" w:cs="標楷體"/>
              </w:rPr>
              <w:t>實驗室安全等級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2D5581" w:rsidRPr="008C1FCE" w:rsidRDefault="002D5581">
            <w:pPr>
              <w:spacing w:before="60" w:after="60"/>
              <w:contextualSpacing w:val="0"/>
              <w:rPr>
                <w:rFonts w:ascii="標楷體" w:eastAsia="標楷體" w:hAnsi="標楷體" w:cs="標楷體"/>
              </w:rPr>
            </w:pPr>
          </w:p>
        </w:tc>
      </w:tr>
      <w:tr w:rsidR="002D5581" w:rsidRPr="008C1FCE">
        <w:tc>
          <w:tcPr>
            <w:tcW w:w="1667" w:type="dxa"/>
            <w:tcBorders>
              <w:right w:val="single" w:sz="4" w:space="0" w:color="000000"/>
            </w:tcBorders>
          </w:tcPr>
          <w:p w:rsidR="002D5581" w:rsidRPr="008C1FCE" w:rsidRDefault="008C1FCE">
            <w:pPr>
              <w:spacing w:before="60" w:after="60"/>
              <w:contextualSpacing w:val="0"/>
              <w:jc w:val="center"/>
              <w:rPr>
                <w:rFonts w:ascii="標楷體" w:eastAsia="標楷體" w:hAnsi="標楷體"/>
              </w:rPr>
            </w:pPr>
            <w:r w:rsidRPr="008C1FCE">
              <w:rPr>
                <w:rFonts w:ascii="標楷體" w:eastAsia="標楷體" w:hAnsi="標楷體" w:cs="標楷體"/>
              </w:rPr>
              <w:t>實驗室負責人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 w:rsidR="002D5581" w:rsidRPr="008C1FCE" w:rsidRDefault="002D5581">
            <w:pPr>
              <w:spacing w:before="60" w:after="60"/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right w:val="single" w:sz="4" w:space="0" w:color="000000"/>
            </w:tcBorders>
          </w:tcPr>
          <w:p w:rsidR="002D5581" w:rsidRPr="008C1FCE" w:rsidRDefault="008C1FCE">
            <w:pPr>
              <w:spacing w:before="60" w:after="60"/>
              <w:contextualSpacing w:val="0"/>
              <w:jc w:val="center"/>
              <w:rPr>
                <w:rFonts w:ascii="標楷體" w:eastAsia="標楷體" w:hAnsi="標楷體" w:cs="標楷體"/>
              </w:rPr>
            </w:pPr>
            <w:r w:rsidRPr="008C1FCE">
              <w:rPr>
                <w:rFonts w:ascii="標楷體" w:eastAsia="標楷體" w:hAnsi="標楷體" w:cs="標楷體"/>
              </w:rPr>
              <w:t>分機</w:t>
            </w: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2D5581" w:rsidRPr="008C1FCE" w:rsidRDefault="002D5581">
            <w:pPr>
              <w:spacing w:before="60" w:after="60"/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5581" w:rsidRPr="008C1FCE" w:rsidRDefault="008C1FCE">
            <w:pPr>
              <w:spacing w:before="60" w:after="60"/>
              <w:contextualSpacing w:val="0"/>
              <w:rPr>
                <w:rFonts w:ascii="標楷體" w:eastAsia="標楷體" w:hAnsi="標楷體" w:cs="標楷體"/>
              </w:rPr>
            </w:pPr>
            <w:r w:rsidRPr="008C1FCE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</w:tcPr>
          <w:p w:rsidR="002D5581" w:rsidRPr="008C1FCE" w:rsidRDefault="002D5581">
            <w:pPr>
              <w:spacing w:before="60" w:after="60"/>
              <w:contextualSpacing w:val="0"/>
              <w:rPr>
                <w:rFonts w:ascii="標楷體" w:eastAsia="標楷體" w:hAnsi="標楷體" w:cs="標楷體"/>
              </w:rPr>
            </w:pPr>
          </w:p>
        </w:tc>
      </w:tr>
    </w:tbl>
    <w:p w:rsidR="002D5581" w:rsidRDefault="002D5581">
      <w:pPr>
        <w:rPr>
          <w:rFonts w:ascii="標楷體" w:eastAsia="標楷體" w:hAnsi="標楷體" w:cs="標楷體"/>
        </w:rPr>
      </w:pPr>
    </w:p>
    <w:p w:rsidR="00570C62" w:rsidRDefault="00570C62">
      <w:pPr>
        <w:rPr>
          <w:rFonts w:ascii="標楷體" w:eastAsia="標楷體" w:hAnsi="標楷體" w:cs="標楷體"/>
        </w:rPr>
      </w:pPr>
    </w:p>
    <w:p w:rsidR="00570C62" w:rsidRDefault="00570C62">
      <w:pPr>
        <w:rPr>
          <w:rFonts w:ascii="標楷體" w:eastAsia="標楷體" w:hAnsi="標楷體" w:cs="標楷體"/>
        </w:rPr>
      </w:pPr>
    </w:p>
    <w:p w:rsidR="00570C62" w:rsidRPr="008C1FCE" w:rsidRDefault="00570C62">
      <w:pPr>
        <w:rPr>
          <w:rFonts w:ascii="標楷體" w:eastAsia="標楷體" w:hAnsi="標楷體" w:cs="標楷體"/>
        </w:rPr>
      </w:pPr>
    </w:p>
    <w:p w:rsidR="002D5581" w:rsidRPr="008C1FCE" w:rsidRDefault="008C1FCE">
      <w:pPr>
        <w:rPr>
          <w:rFonts w:ascii="標楷體" w:eastAsia="標楷體" w:hAnsi="標楷體" w:cs="標楷體"/>
        </w:rPr>
      </w:pPr>
      <w:r w:rsidRPr="008C1FCE">
        <w:rPr>
          <w:rFonts w:ascii="標楷體" w:eastAsia="標楷體" w:hAnsi="標楷體" w:cs="標楷體"/>
        </w:rPr>
        <w:t>危險微生物名稱及管制級別：</w:t>
      </w:r>
    </w:p>
    <w:tbl>
      <w:tblPr>
        <w:tblStyle w:val="a6"/>
        <w:tblW w:w="10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1710"/>
        <w:gridCol w:w="841"/>
        <w:gridCol w:w="2268"/>
        <w:gridCol w:w="1076"/>
        <w:gridCol w:w="1076"/>
        <w:gridCol w:w="1392"/>
      </w:tblGrid>
      <w:tr w:rsidR="002D5581" w:rsidRPr="008C1FCE">
        <w:tc>
          <w:tcPr>
            <w:tcW w:w="959" w:type="dxa"/>
            <w:vAlign w:val="center"/>
          </w:tcPr>
          <w:p w:rsidR="002D5581" w:rsidRPr="008C1FCE" w:rsidRDefault="008C1FCE">
            <w:pPr>
              <w:contextualSpacing w:val="0"/>
              <w:jc w:val="center"/>
              <w:rPr>
                <w:rFonts w:ascii="標楷體" w:eastAsia="標楷體" w:hAnsi="標楷體" w:cs="標楷體"/>
              </w:rPr>
            </w:pPr>
            <w:r w:rsidRPr="008C1FCE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276" w:type="dxa"/>
            <w:vAlign w:val="center"/>
          </w:tcPr>
          <w:p w:rsidR="002D5581" w:rsidRPr="008C1FCE" w:rsidRDefault="008C1FCE">
            <w:pPr>
              <w:contextualSpacing w:val="0"/>
              <w:jc w:val="center"/>
              <w:rPr>
                <w:rFonts w:ascii="標楷體" w:eastAsia="標楷體" w:hAnsi="標楷體" w:cs="標楷體"/>
              </w:rPr>
            </w:pPr>
            <w:r w:rsidRPr="008C1FCE">
              <w:rPr>
                <w:rFonts w:ascii="標楷體" w:eastAsia="標楷體" w:hAnsi="標楷體" w:cs="標楷體"/>
              </w:rPr>
              <w:t>病原體名稱代碼(</w:t>
            </w:r>
            <w:proofErr w:type="gramStart"/>
            <w:r w:rsidRPr="008C1FCE">
              <w:rPr>
                <w:rFonts w:ascii="標楷體" w:eastAsia="標楷體" w:hAnsi="標楷體" w:cs="標楷體"/>
              </w:rPr>
              <w:t>註</w:t>
            </w:r>
            <w:proofErr w:type="gramEnd"/>
            <w:r w:rsidRPr="008C1FCE">
              <w:rPr>
                <w:rFonts w:ascii="標楷體" w:eastAsia="標楷體" w:hAnsi="標楷體" w:cs="標楷體"/>
              </w:rPr>
              <w:t>1)</w:t>
            </w:r>
          </w:p>
        </w:tc>
        <w:tc>
          <w:tcPr>
            <w:tcW w:w="1710" w:type="dxa"/>
            <w:vAlign w:val="center"/>
          </w:tcPr>
          <w:p w:rsidR="002D5581" w:rsidRPr="008C1FCE" w:rsidRDefault="008C1FCE">
            <w:pPr>
              <w:contextualSpacing w:val="0"/>
              <w:jc w:val="center"/>
              <w:rPr>
                <w:rFonts w:ascii="標楷體" w:eastAsia="標楷體" w:hAnsi="標楷體" w:cs="標楷體"/>
              </w:rPr>
            </w:pPr>
            <w:r w:rsidRPr="008C1FCE">
              <w:rPr>
                <w:rFonts w:ascii="標楷體" w:eastAsia="標楷體" w:hAnsi="標楷體" w:cs="標楷體"/>
              </w:rPr>
              <w:t>名稱</w:t>
            </w:r>
          </w:p>
        </w:tc>
        <w:tc>
          <w:tcPr>
            <w:tcW w:w="841" w:type="dxa"/>
            <w:vAlign w:val="center"/>
          </w:tcPr>
          <w:p w:rsidR="002D5581" w:rsidRPr="008C1FCE" w:rsidRDefault="008C1FCE">
            <w:pPr>
              <w:contextualSpacing w:val="0"/>
              <w:jc w:val="center"/>
              <w:rPr>
                <w:rFonts w:ascii="標楷體" w:eastAsia="標楷體" w:hAnsi="標楷體" w:cs="標楷體"/>
              </w:rPr>
            </w:pPr>
            <w:r w:rsidRPr="008C1FCE">
              <w:rPr>
                <w:rFonts w:ascii="標楷體" w:eastAsia="標楷體" w:hAnsi="標楷體" w:cs="標楷體"/>
              </w:rPr>
              <w:t>總數量</w:t>
            </w:r>
          </w:p>
        </w:tc>
        <w:tc>
          <w:tcPr>
            <w:tcW w:w="2268" w:type="dxa"/>
            <w:vAlign w:val="center"/>
          </w:tcPr>
          <w:p w:rsidR="002D5581" w:rsidRPr="008C1FCE" w:rsidRDefault="008C1FCE">
            <w:pPr>
              <w:contextualSpacing w:val="0"/>
              <w:jc w:val="center"/>
              <w:rPr>
                <w:rFonts w:ascii="標楷體" w:eastAsia="標楷體" w:hAnsi="標楷體" w:cs="標楷體"/>
              </w:rPr>
            </w:pPr>
            <w:r w:rsidRPr="008C1FCE">
              <w:rPr>
                <w:rFonts w:ascii="標楷體" w:eastAsia="標楷體" w:hAnsi="標楷體" w:cs="標楷體"/>
              </w:rPr>
              <w:t>來源</w:t>
            </w:r>
          </w:p>
        </w:tc>
        <w:tc>
          <w:tcPr>
            <w:tcW w:w="1076" w:type="dxa"/>
            <w:vAlign w:val="center"/>
          </w:tcPr>
          <w:p w:rsidR="002D5581" w:rsidRPr="008C1FCE" w:rsidRDefault="008C1FCE">
            <w:pPr>
              <w:contextualSpacing w:val="0"/>
              <w:jc w:val="center"/>
              <w:rPr>
                <w:rFonts w:ascii="標楷體" w:eastAsia="標楷體" w:hAnsi="標楷體" w:cs="標楷體"/>
              </w:rPr>
            </w:pPr>
            <w:r w:rsidRPr="008C1FCE">
              <w:rPr>
                <w:rFonts w:ascii="標楷體" w:eastAsia="標楷體" w:hAnsi="標楷體" w:cs="標楷體"/>
              </w:rPr>
              <w:t>使用數量</w:t>
            </w:r>
          </w:p>
        </w:tc>
        <w:tc>
          <w:tcPr>
            <w:tcW w:w="1076" w:type="dxa"/>
            <w:vAlign w:val="center"/>
          </w:tcPr>
          <w:p w:rsidR="002D5581" w:rsidRPr="008C1FCE" w:rsidRDefault="008C1FCE">
            <w:pPr>
              <w:contextualSpacing w:val="0"/>
              <w:jc w:val="center"/>
              <w:rPr>
                <w:rFonts w:ascii="標楷體" w:eastAsia="標楷體" w:hAnsi="標楷體" w:cs="標楷體"/>
              </w:rPr>
            </w:pPr>
            <w:r w:rsidRPr="008C1FCE">
              <w:rPr>
                <w:rFonts w:ascii="標楷體" w:eastAsia="標楷體" w:hAnsi="標楷體" w:cs="標楷體"/>
              </w:rPr>
              <w:t>結存數量</w:t>
            </w:r>
          </w:p>
        </w:tc>
        <w:tc>
          <w:tcPr>
            <w:tcW w:w="1392" w:type="dxa"/>
            <w:vAlign w:val="center"/>
          </w:tcPr>
          <w:p w:rsidR="002D5581" w:rsidRPr="008C1FCE" w:rsidRDefault="008C1FCE">
            <w:pPr>
              <w:contextualSpacing w:val="0"/>
              <w:jc w:val="center"/>
              <w:rPr>
                <w:rFonts w:ascii="標楷體" w:eastAsia="標楷體" w:hAnsi="標楷體" w:cs="標楷體"/>
              </w:rPr>
            </w:pPr>
            <w:r w:rsidRPr="008C1FCE">
              <w:rPr>
                <w:rFonts w:ascii="標楷體" w:eastAsia="標楷體" w:hAnsi="標楷體" w:cs="標楷體"/>
              </w:rPr>
              <w:t>備註(</w:t>
            </w:r>
            <w:proofErr w:type="gramStart"/>
            <w:r w:rsidRPr="008C1FCE">
              <w:rPr>
                <w:rFonts w:ascii="標楷體" w:eastAsia="標楷體" w:hAnsi="標楷體" w:cs="標楷體"/>
              </w:rPr>
              <w:t>註</w:t>
            </w:r>
            <w:proofErr w:type="gramEnd"/>
            <w:r w:rsidRPr="008C1FCE">
              <w:rPr>
                <w:rFonts w:ascii="標楷體" w:eastAsia="標楷體" w:hAnsi="標楷體" w:cs="標楷體"/>
              </w:rPr>
              <w:t>2)</w:t>
            </w:r>
          </w:p>
        </w:tc>
      </w:tr>
      <w:tr w:rsidR="002D5581" w:rsidRPr="008C1FCE">
        <w:tc>
          <w:tcPr>
            <w:tcW w:w="959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10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841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076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076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92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</w:tr>
      <w:tr w:rsidR="002D5581" w:rsidRPr="008C1FCE">
        <w:tc>
          <w:tcPr>
            <w:tcW w:w="959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10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841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076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076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92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</w:tr>
      <w:tr w:rsidR="002D5581" w:rsidRPr="008C1FCE">
        <w:tc>
          <w:tcPr>
            <w:tcW w:w="959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10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841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076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076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92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</w:tr>
      <w:tr w:rsidR="002D5581" w:rsidRPr="008C1FCE">
        <w:tc>
          <w:tcPr>
            <w:tcW w:w="959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10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841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076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076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92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</w:tr>
      <w:tr w:rsidR="002D5581" w:rsidRPr="008C1FCE">
        <w:tc>
          <w:tcPr>
            <w:tcW w:w="959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10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841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076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076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92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</w:tr>
      <w:tr w:rsidR="002D5581" w:rsidRPr="008C1FCE">
        <w:tc>
          <w:tcPr>
            <w:tcW w:w="959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10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841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076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076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92" w:type="dxa"/>
          </w:tcPr>
          <w:p w:rsidR="002D5581" w:rsidRPr="008C1FCE" w:rsidRDefault="002D5581">
            <w:pPr>
              <w:contextualSpacing w:val="0"/>
              <w:rPr>
                <w:rFonts w:ascii="標楷體" w:eastAsia="標楷體" w:hAnsi="標楷體" w:cs="標楷體"/>
              </w:rPr>
            </w:pPr>
          </w:p>
        </w:tc>
      </w:tr>
    </w:tbl>
    <w:p w:rsidR="002D5581" w:rsidRPr="008C1FCE" w:rsidRDefault="008C1FCE">
      <w:pPr>
        <w:rPr>
          <w:rFonts w:ascii="標楷體" w:eastAsia="標楷體" w:hAnsi="標楷體" w:cs="標楷體"/>
        </w:rPr>
      </w:pPr>
      <w:proofErr w:type="gramStart"/>
      <w:r w:rsidRPr="008C1FCE">
        <w:rPr>
          <w:rFonts w:ascii="標楷體" w:eastAsia="標楷體" w:hAnsi="標楷體" w:cs="標楷體"/>
        </w:rPr>
        <w:t>註</w:t>
      </w:r>
      <w:proofErr w:type="gramEnd"/>
      <w:r w:rsidRPr="008C1FCE">
        <w:rPr>
          <w:rFonts w:ascii="標楷體" w:eastAsia="標楷體" w:hAnsi="標楷體" w:cs="標楷體"/>
        </w:rPr>
        <w:t>1：</w:t>
      </w:r>
      <w:r w:rsidRPr="004824BD">
        <w:rPr>
          <w:rFonts w:ascii="標楷體" w:eastAsia="標楷體" w:hAnsi="標楷體" w:cs="標楷體"/>
        </w:rPr>
        <w:t>病原體名稱代碼表</w:t>
      </w:r>
      <w:r w:rsidR="004824BD">
        <w:rPr>
          <w:rFonts w:ascii="標楷體" w:eastAsia="標楷體" w:hAnsi="標楷體" w:cs="標楷體" w:hint="eastAsia"/>
        </w:rPr>
        <w:t>(詳見三</w:t>
      </w:r>
      <w:r w:rsidR="004824BD">
        <w:rPr>
          <w:rFonts w:ascii="新細明體" w:eastAsia="新細明體" w:hAnsi="新細明體" w:cs="標楷體" w:hint="eastAsia"/>
        </w:rPr>
        <w:t>、</w:t>
      </w:r>
      <w:r w:rsidR="004824BD">
        <w:rPr>
          <w:rFonts w:ascii="標楷體" w:eastAsia="標楷體" w:hAnsi="標楷體" w:cs="標楷體" w:hint="eastAsia"/>
        </w:rPr>
        <w:t>參考資料第12項查詢)</w:t>
      </w:r>
      <w:r w:rsidR="004824BD">
        <w:rPr>
          <w:rFonts w:ascii="新細明體" w:eastAsia="新細明體" w:hAnsi="新細明體" w:cs="標楷體" w:hint="eastAsia"/>
        </w:rPr>
        <w:t>。</w:t>
      </w:r>
    </w:p>
    <w:p w:rsidR="002D5581" w:rsidRPr="008C1FCE" w:rsidRDefault="008C1FCE">
      <w:pPr>
        <w:rPr>
          <w:rFonts w:ascii="標楷體" w:eastAsia="標楷體" w:hAnsi="標楷體" w:cs="標楷體"/>
        </w:rPr>
      </w:pPr>
      <w:proofErr w:type="gramStart"/>
      <w:r w:rsidRPr="008C1FCE">
        <w:rPr>
          <w:rFonts w:ascii="標楷體" w:eastAsia="標楷體" w:hAnsi="標楷體" w:cs="標楷體"/>
        </w:rPr>
        <w:t>註</w:t>
      </w:r>
      <w:proofErr w:type="gramEnd"/>
      <w:r w:rsidRPr="008C1FCE">
        <w:rPr>
          <w:rFonts w:ascii="標楷體" w:eastAsia="標楷體" w:hAnsi="標楷體" w:cs="標楷體"/>
        </w:rPr>
        <w:t>2：若材料移轉給他人，請註明接受者之姓名及機構</w:t>
      </w:r>
    </w:p>
    <w:p w:rsidR="002D5581" w:rsidRPr="008C1FCE" w:rsidRDefault="002D5581">
      <w:pPr>
        <w:rPr>
          <w:rFonts w:ascii="標楷體" w:eastAsia="標楷體" w:hAnsi="標楷體" w:cs="標楷體"/>
        </w:rPr>
      </w:pPr>
    </w:p>
    <w:p w:rsidR="002D5581" w:rsidRPr="008C1FCE" w:rsidRDefault="002D5581">
      <w:pPr>
        <w:rPr>
          <w:rFonts w:ascii="標楷體" w:eastAsia="標楷體" w:hAnsi="標楷體" w:cs="標楷體"/>
        </w:rPr>
      </w:pPr>
      <w:bookmarkStart w:id="0" w:name="_GoBack"/>
      <w:bookmarkEnd w:id="0"/>
    </w:p>
    <w:sectPr w:rsidR="002D5581" w:rsidRPr="008C1FCE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D5581"/>
    <w:rsid w:val="001C29ED"/>
    <w:rsid w:val="002D5581"/>
    <w:rsid w:val="004824BD"/>
    <w:rsid w:val="0054661F"/>
    <w:rsid w:val="00570C62"/>
    <w:rsid w:val="008C1FCE"/>
    <w:rsid w:val="00B56802"/>
    <w:rsid w:val="00F6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1C29E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C29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1C29E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C29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林玲君_2108</dc:creator>
  <cp:lastModifiedBy>Windows 使用者</cp:lastModifiedBy>
  <cp:revision>2</cp:revision>
  <dcterms:created xsi:type="dcterms:W3CDTF">2018-12-11T08:05:00Z</dcterms:created>
  <dcterms:modified xsi:type="dcterms:W3CDTF">2018-12-11T08:05:00Z</dcterms:modified>
</cp:coreProperties>
</file>